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650872574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2740BD" w:rsidRPr="002740BD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2740BD" w:rsidP="0061061A">
      <w:pPr>
        <w:rPr>
          <w:rFonts w:ascii="Times New Roman" w:hAnsi="Times New Roman" w:cs="Times New Roman"/>
        </w:rPr>
      </w:pPr>
      <w:r w:rsidRPr="002740BD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2740BD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2740BD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740BD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B011D0">
        <w:rPr>
          <w:rFonts w:ascii="Times New Roman" w:hAnsi="Times New Roman"/>
          <w:sz w:val="28"/>
          <w:szCs w:val="28"/>
        </w:rPr>
        <w:t>12</w:t>
      </w:r>
      <w:r w:rsidR="00C31CA8">
        <w:rPr>
          <w:rFonts w:ascii="Times New Roman" w:hAnsi="Times New Roman"/>
          <w:sz w:val="28"/>
          <w:szCs w:val="28"/>
        </w:rPr>
        <w:t>.0</w:t>
      </w:r>
      <w:r w:rsidR="00B011D0">
        <w:rPr>
          <w:rFonts w:ascii="Times New Roman" w:hAnsi="Times New Roman"/>
          <w:sz w:val="28"/>
          <w:szCs w:val="28"/>
        </w:rPr>
        <w:t>5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0E1288">
        <w:rPr>
          <w:rFonts w:ascii="Times New Roman" w:hAnsi="Times New Roman"/>
          <w:sz w:val="28"/>
        </w:rPr>
        <w:t>2</w:t>
      </w:r>
      <w:r w:rsidR="00B011D0">
        <w:rPr>
          <w:rFonts w:ascii="Times New Roman" w:hAnsi="Times New Roman"/>
          <w:sz w:val="28"/>
        </w:rPr>
        <w:t>88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EA4759" w:rsidRPr="0049629E" w:rsidRDefault="00EA4759" w:rsidP="00EA4759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EA4759" w:rsidRPr="0049629E" w:rsidRDefault="00EA4759" w:rsidP="00EA4759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EA4759" w:rsidRDefault="00EA4759" w:rsidP="00EA4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2.2018г. № 643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EA4759" w:rsidRDefault="00EA4759" w:rsidP="00EA4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EA4759" w:rsidRDefault="00EA4759" w:rsidP="00EA47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49629E" w:rsidRDefault="00EA4759" w:rsidP="00EA4759">
      <w:pPr>
        <w:spacing w:after="0"/>
        <w:rPr>
          <w:rFonts w:ascii="Times New Roman" w:hAnsi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Пудожского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B011D0" w:rsidRDefault="0061061A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</w:p>
    <w:p w:rsidR="0061061A" w:rsidRDefault="00B011D0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 рекомендациями Министерства экономического развития и промышленности Республики Карелия, Постановлением Правительства Республики Карелия от 13.03.2020г. №85-П «О внесении изменений в Постановление Правительства Республики Карелия от 03.03.2014 года №49-П», администрация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4F3A8C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A8C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предпринимательства на территории Пудожского </w:t>
      </w:r>
      <w:r w:rsidR="004F3A8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4F3A8C">
        <w:rPr>
          <w:rFonts w:ascii="Times New Roman" w:hAnsi="Times New Roman" w:cs="Times New Roman"/>
          <w:sz w:val="24"/>
          <w:szCs w:val="24"/>
        </w:rPr>
        <w:t>3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 гг.»</w:t>
      </w:r>
      <w:r w:rsidR="004F3A8C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4F3A8C" w:rsidRPr="0049629E">
        <w:rPr>
          <w:rFonts w:ascii="Times New Roman" w:hAnsi="Times New Roman"/>
          <w:sz w:val="24"/>
          <w:szCs w:val="24"/>
        </w:rPr>
        <w:t>Постановление</w:t>
      </w:r>
      <w:r w:rsidR="004F3A8C">
        <w:rPr>
          <w:rFonts w:ascii="Times New Roman" w:hAnsi="Times New Roman"/>
          <w:sz w:val="24"/>
          <w:szCs w:val="24"/>
        </w:rPr>
        <w:t xml:space="preserve">м </w:t>
      </w:r>
      <w:r w:rsidR="004F3A8C"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</w:t>
      </w:r>
      <w:r w:rsidR="004F3A8C">
        <w:rPr>
          <w:rFonts w:ascii="Times New Roman" w:hAnsi="Times New Roman" w:cs="Times New Roman"/>
          <w:sz w:val="24"/>
          <w:szCs w:val="24"/>
        </w:rPr>
        <w:t>18</w:t>
      </w:r>
      <w:r w:rsidR="004F3A8C" w:rsidRPr="00752A1D">
        <w:rPr>
          <w:rFonts w:ascii="Times New Roman" w:hAnsi="Times New Roman" w:cs="Times New Roman"/>
          <w:sz w:val="24"/>
          <w:szCs w:val="24"/>
        </w:rPr>
        <w:t>.1</w:t>
      </w:r>
      <w:r w:rsidR="004F3A8C">
        <w:rPr>
          <w:rFonts w:ascii="Times New Roman" w:hAnsi="Times New Roman" w:cs="Times New Roman"/>
          <w:sz w:val="24"/>
          <w:szCs w:val="24"/>
        </w:rPr>
        <w:t>2.2018г. № 643</w:t>
      </w:r>
      <w:r w:rsidR="004F3A8C" w:rsidRPr="00752A1D">
        <w:rPr>
          <w:rFonts w:ascii="Times New Roman" w:hAnsi="Times New Roman" w:cs="Times New Roman"/>
          <w:sz w:val="24"/>
          <w:szCs w:val="24"/>
        </w:rPr>
        <w:t>-П</w:t>
      </w:r>
      <w:r w:rsidR="004F3A8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E1288" w:rsidRPr="000E1288" w:rsidRDefault="000E1288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5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«Основания для отказа в предоставлении муниципальной поддержки»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0E1288" w:rsidRDefault="000E128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1061A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</w:t>
      </w:r>
      <w:r w:rsidR="00B011D0">
        <w:rPr>
          <w:rFonts w:ascii="Times New Roman" w:hAnsi="Times New Roman"/>
        </w:rPr>
        <w:t xml:space="preserve"> </w:t>
      </w:r>
      <w:proofErr w:type="spellStart"/>
      <w:r w:rsidR="00C31CA8">
        <w:rPr>
          <w:rFonts w:ascii="Times New Roman" w:hAnsi="Times New Roman"/>
        </w:rPr>
        <w:t>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11D0" w:rsidRDefault="00B011D0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011D0" w:rsidRDefault="00B011D0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011D0" w:rsidRDefault="00B011D0" w:rsidP="00B011D0"/>
    <w:p w:rsidR="00EA4759" w:rsidRPr="00B011D0" w:rsidRDefault="00EA4759" w:rsidP="00B011D0"/>
    <w:p w:rsidR="00B011D0" w:rsidRDefault="00B011D0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011D0" w:rsidRDefault="00B011D0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011D0" w:rsidRDefault="00B011D0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CA54E8" w:rsidRPr="00315834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№1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  к Постановлению администрации </w:t>
      </w:r>
    </w:p>
    <w:p w:rsidR="00CA54E8" w:rsidRPr="00315834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Пудожского муниципального района от </w:t>
      </w:r>
      <w:r w:rsidR="00FD1EE8">
        <w:rPr>
          <w:rFonts w:ascii="Times New Roman" w:hAnsi="Times New Roman" w:cs="Times New Roman"/>
          <w:b w:val="0"/>
          <w:sz w:val="22"/>
          <w:szCs w:val="22"/>
        </w:rPr>
        <w:t>12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.0</w:t>
      </w:r>
      <w:r w:rsidR="00FD1EE8">
        <w:rPr>
          <w:rFonts w:ascii="Times New Roman" w:hAnsi="Times New Roman" w:cs="Times New Roman"/>
          <w:b w:val="0"/>
          <w:sz w:val="22"/>
          <w:szCs w:val="22"/>
        </w:rPr>
        <w:t>5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.2020г. №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="00FD1EE8">
        <w:rPr>
          <w:rFonts w:ascii="Times New Roman" w:hAnsi="Times New Roman" w:cs="Times New Roman"/>
          <w:b w:val="0"/>
          <w:sz w:val="22"/>
          <w:szCs w:val="22"/>
        </w:rPr>
        <w:t>88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2) невыполнение условий оказания поддержки;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7) </w:t>
      </w:r>
      <w:r>
        <w:rPr>
          <w:rFonts w:ascii="Times New Roman" w:hAnsi="Times New Roman" w:cs="Times New Roman"/>
        </w:rPr>
        <w:t xml:space="preserve">отсутствие у субъектов малого и среднего предпринимательства образовавшейся задолженности по уплате налогов, сборов, а также пеней и штрафов за нарушение законодательства Российской Федерации о налогах и сборах </w:t>
      </w:r>
      <w:r w:rsidR="00B011D0">
        <w:rPr>
          <w:rFonts w:ascii="Times New Roman" w:hAnsi="Times New Roman" w:cs="Times New Roman"/>
        </w:rPr>
        <w:t>на дату подачи заявки</w:t>
      </w:r>
      <w:r w:rsidRPr="007B5BCB">
        <w:rPr>
          <w:rFonts w:ascii="Times New Roman" w:hAnsi="Times New Roman" w:cs="Times New Roman"/>
        </w:rPr>
        <w:t>;</w:t>
      </w:r>
    </w:p>
    <w:p w:rsidR="00E630AC" w:rsidRPr="007B5BCB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</w:r>
      <w:r w:rsidR="00E630AC">
        <w:rPr>
          <w:rFonts w:ascii="Times New Roman" w:hAnsi="Times New Roman" w:cs="Times New Roman"/>
        </w:rPr>
        <w:t>9</w:t>
      </w:r>
      <w:r w:rsidRPr="007B5BCB">
        <w:rPr>
          <w:rFonts w:ascii="Times New Roman" w:hAnsi="Times New Roman" w:cs="Times New Roman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В ходе реализации мероприятий Программы администрация Пудожского муниципального района может </w:t>
      </w:r>
      <w:proofErr w:type="gramStart"/>
      <w:r w:rsidRPr="007B5BCB">
        <w:rPr>
          <w:rFonts w:ascii="Times New Roman" w:hAnsi="Times New Roman" w:cs="Times New Roman"/>
        </w:rPr>
        <w:t>устанавливать дополнительные условия</w:t>
      </w:r>
      <w:proofErr w:type="gramEnd"/>
      <w:r w:rsidRPr="007B5BCB">
        <w:rPr>
          <w:rFonts w:ascii="Times New Roman" w:hAnsi="Times New Roman" w:cs="Times New Roman"/>
        </w:rPr>
        <w:t xml:space="preserve"> и требования предоставления муниципальной  поддержки.</w:t>
      </w:r>
    </w:p>
    <w:p w:rsidR="00CA54E8" w:rsidRDefault="00CA54E8" w:rsidP="00E630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AF41AE" w:rsidRDefault="00367EFF" w:rsidP="00367EFF">
      <w:pPr>
        <w:pStyle w:val="1"/>
        <w:spacing w:before="0" w:after="0"/>
        <w:jc w:val="right"/>
      </w:pPr>
      <w:r>
        <w:tab/>
      </w:r>
    </w:p>
    <w:sectPr w:rsidR="00AF41AE" w:rsidSect="00B011D0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A4302"/>
    <w:rsid w:val="000E1288"/>
    <w:rsid w:val="000F73E4"/>
    <w:rsid w:val="001135D7"/>
    <w:rsid w:val="00133E50"/>
    <w:rsid w:val="001763C6"/>
    <w:rsid w:val="00203BBF"/>
    <w:rsid w:val="00214D80"/>
    <w:rsid w:val="00216753"/>
    <w:rsid w:val="002740BD"/>
    <w:rsid w:val="00297A35"/>
    <w:rsid w:val="002E1DAC"/>
    <w:rsid w:val="00315834"/>
    <w:rsid w:val="003376D2"/>
    <w:rsid w:val="00345C12"/>
    <w:rsid w:val="00367EFF"/>
    <w:rsid w:val="00372D29"/>
    <w:rsid w:val="0038572F"/>
    <w:rsid w:val="0038583C"/>
    <w:rsid w:val="00424CFF"/>
    <w:rsid w:val="0049629E"/>
    <w:rsid w:val="004A7ED8"/>
    <w:rsid w:val="004B4135"/>
    <w:rsid w:val="004F3A8C"/>
    <w:rsid w:val="00505F79"/>
    <w:rsid w:val="00530D49"/>
    <w:rsid w:val="005E1C20"/>
    <w:rsid w:val="0061061A"/>
    <w:rsid w:val="00684703"/>
    <w:rsid w:val="006B277E"/>
    <w:rsid w:val="006C12FA"/>
    <w:rsid w:val="006F7931"/>
    <w:rsid w:val="00752A1D"/>
    <w:rsid w:val="0076390A"/>
    <w:rsid w:val="007B431A"/>
    <w:rsid w:val="007E66A0"/>
    <w:rsid w:val="008101C3"/>
    <w:rsid w:val="008312A6"/>
    <w:rsid w:val="00852CBE"/>
    <w:rsid w:val="0086554A"/>
    <w:rsid w:val="00867C90"/>
    <w:rsid w:val="00872165"/>
    <w:rsid w:val="00892A50"/>
    <w:rsid w:val="008B2898"/>
    <w:rsid w:val="008C4F85"/>
    <w:rsid w:val="00923603"/>
    <w:rsid w:val="00992FE6"/>
    <w:rsid w:val="00993732"/>
    <w:rsid w:val="009B7D38"/>
    <w:rsid w:val="009C3553"/>
    <w:rsid w:val="009E0C3C"/>
    <w:rsid w:val="00A34B28"/>
    <w:rsid w:val="00A74B85"/>
    <w:rsid w:val="00AB4632"/>
    <w:rsid w:val="00AC1CA0"/>
    <w:rsid w:val="00AF41AE"/>
    <w:rsid w:val="00B011D0"/>
    <w:rsid w:val="00B06718"/>
    <w:rsid w:val="00B3004D"/>
    <w:rsid w:val="00B357E3"/>
    <w:rsid w:val="00B764B2"/>
    <w:rsid w:val="00B80724"/>
    <w:rsid w:val="00BB062C"/>
    <w:rsid w:val="00C31CA8"/>
    <w:rsid w:val="00C53C21"/>
    <w:rsid w:val="00CA54E8"/>
    <w:rsid w:val="00CF56D6"/>
    <w:rsid w:val="00D2766D"/>
    <w:rsid w:val="00DB0BDE"/>
    <w:rsid w:val="00E630AC"/>
    <w:rsid w:val="00E86224"/>
    <w:rsid w:val="00E93B8C"/>
    <w:rsid w:val="00EA4759"/>
    <w:rsid w:val="00ED6B3E"/>
    <w:rsid w:val="00EF39C8"/>
    <w:rsid w:val="00F12A5A"/>
    <w:rsid w:val="00F1485E"/>
    <w:rsid w:val="00F6300D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26</cp:revision>
  <cp:lastPrinted>2020-05-13T06:55:00Z</cp:lastPrinted>
  <dcterms:created xsi:type="dcterms:W3CDTF">2019-01-16T14:43:00Z</dcterms:created>
  <dcterms:modified xsi:type="dcterms:W3CDTF">2020-05-13T06:57:00Z</dcterms:modified>
</cp:coreProperties>
</file>